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77FC">
      <w:pPr>
        <w:pStyle w:val="Heading1"/>
        <w:spacing w:before="0" w:after="0"/>
        <w:jc w:val="center"/>
        <w:rPr>
          <w:rFonts w:ascii="Times New Roman" w:hAnsi="Times New Roman"/>
          <w:b/>
          <w:sz w:val="28"/>
        </w:rPr>
      </w:pPr>
      <w:bookmarkStart w:id="0" w:name="accident_report"/>
      <w:r>
        <w:rPr>
          <w:rFonts w:ascii="Times New Roman" w:hAnsi="Times New Roman"/>
          <w:b/>
          <w:sz w:val="28"/>
        </w:rPr>
        <w:t>Accident/Incident Report Form</w:t>
      </w:r>
    </w:p>
    <w:bookmarkEnd w:id="0"/>
    <w:p w:rsidR="00000000" w:rsidRDefault="007277FC">
      <w:pPr>
        <w:pStyle w:val="BodyText"/>
        <w:spacing w:after="0"/>
        <w:ind w:left="0"/>
        <w:jc w:val="left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after="0"/>
        <w:ind w:left="0"/>
        <w:jc w:val="left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after="0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incident:  _______________</w:t>
      </w:r>
      <w:r>
        <w:rPr>
          <w:rFonts w:ascii="Times New Roman" w:hAnsi="Times New Roman"/>
          <w:sz w:val="24"/>
        </w:rPr>
        <w:tab/>
        <w:t>Time:  ________ AM/PM</w:t>
      </w:r>
    </w:p>
    <w:p w:rsidR="00000000" w:rsidRDefault="007277FC">
      <w:pPr>
        <w:pStyle w:val="BodyText"/>
        <w:spacing w:after="0"/>
        <w:ind w:left="0"/>
        <w:jc w:val="left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injured person: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Address: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 Number(s):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birth:  ________________</w:t>
      </w:r>
      <w:r>
        <w:rPr>
          <w:rFonts w:ascii="Times New Roman" w:hAnsi="Times New Roman"/>
          <w:sz w:val="24"/>
        </w:rPr>
        <w:tab/>
        <w:t>Male ______</w:t>
      </w:r>
      <w:r>
        <w:rPr>
          <w:rFonts w:ascii="Times New Roman" w:hAnsi="Times New Roman"/>
          <w:sz w:val="24"/>
        </w:rPr>
        <w:tab/>
        <w:t>Female _______</w:t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Who was injured pe</w:t>
      </w:r>
      <w:r>
        <w:rPr>
          <w:rFonts w:ascii="Times New Roman" w:hAnsi="Times New Roman"/>
          <w:sz w:val="24"/>
        </w:rPr>
        <w:t>rson?</w:t>
      </w:r>
      <w:r>
        <w:rPr>
          <w:rFonts w:ascii="Times New Roman" w:hAnsi="Times New Roman"/>
        </w:rPr>
        <w:t xml:space="preserve">(circle one)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</w:rPr>
        <w:t>Passenger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System Employee </w:t>
      </w: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Type of injury: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Details of incident: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Injury requires physician/hospital visit?</w:t>
      </w:r>
      <w:r>
        <w:rPr>
          <w:rFonts w:ascii="Times New Roman" w:hAnsi="Times New Roman"/>
          <w:sz w:val="24"/>
        </w:rPr>
        <w:tab/>
        <w:t>Yes ___</w:t>
      </w:r>
      <w:r>
        <w:rPr>
          <w:rFonts w:ascii="Times New Roman" w:hAnsi="Times New Roman"/>
          <w:sz w:val="24"/>
        </w:rPr>
        <w:tab/>
        <w:t>No _____</w:t>
      </w:r>
      <w:bookmarkStart w:id="1" w:name="_GoBack"/>
      <w:bookmarkEnd w:id="1"/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Name of physician/hospital: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Address: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Physician/hospital phone number: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of injured party 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*No medical attention was desired and/or required.</w:t>
      </w:r>
      <w:r>
        <w:rPr>
          <w:rFonts w:ascii="Times New Roman" w:hAnsi="Times New Roman"/>
          <w:sz w:val="24"/>
        </w:rPr>
        <w:br/>
      </w:r>
    </w:p>
    <w:p w:rsidR="00000000" w:rsidRDefault="007277FC">
      <w:pPr>
        <w:pStyle w:val="BodyText"/>
        <w:spacing w:before="120" w:after="0"/>
        <w:ind w:left="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000000" w:rsidRDefault="007277FC">
      <w:pPr>
        <w:pStyle w:val="BodyText"/>
        <w:spacing w:after="0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of injured party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</w:p>
    <w:p w:rsidR="00000000" w:rsidRDefault="007277FC">
      <w:pPr>
        <w:pStyle w:val="BodyText"/>
        <w:spacing w:after="0"/>
        <w:ind w:left="0"/>
        <w:rPr>
          <w:rFonts w:ascii="Times New Roman" w:hAnsi="Times New Roman"/>
          <w:sz w:val="24"/>
        </w:rPr>
      </w:pPr>
    </w:p>
    <w:p w:rsidR="00000000" w:rsidRDefault="007277FC">
      <w:pPr>
        <w:pStyle w:val="BodyText"/>
        <w:spacing w:after="0"/>
        <w:ind w:left="0"/>
        <w:rPr>
          <w:rFonts w:ascii="Times New Roman" w:hAnsi="Times New Roman"/>
          <w:sz w:val="24"/>
        </w:rPr>
      </w:pPr>
    </w:p>
    <w:p w:rsidR="007277FC" w:rsidRDefault="007277FC">
      <w:pPr>
        <w:pStyle w:val="BodyText"/>
        <w:spacing w:after="0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eturn this form to Safety Coordinator within 24 hours of incident.</w:t>
      </w:r>
    </w:p>
    <w:sectPr w:rsidR="007277FC">
      <w:footerReference w:type="default" r:id="rId6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FC" w:rsidRDefault="007277FC">
      <w:r>
        <w:separator/>
      </w:r>
    </w:p>
  </w:endnote>
  <w:endnote w:type="continuationSeparator" w:id="0">
    <w:p w:rsidR="007277FC" w:rsidRDefault="0072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 Casual">
    <w:charset w:val="00"/>
    <w:family w:val="auto"/>
    <w:pitch w:val="variable"/>
    <w:sig w:usb0="00000003" w:usb1="00000000" w:usb2="00000000" w:usb3="00000000" w:csb0="00000001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vienn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77FC">
    <w:pPr>
      <w:pStyle w:val="Footer"/>
      <w:tabs>
        <w:tab w:val="clear" w:pos="9504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DATE \@ "MM/dd/yy" </w:instrText>
    </w:r>
    <w:r>
      <w:rPr>
        <w:rFonts w:ascii="Times New Roman" w:hAnsi="Times New Roman"/>
      </w:rPr>
      <w:fldChar w:fldCharType="separate"/>
    </w:r>
    <w:r w:rsidR="00336C67">
      <w:rPr>
        <w:rFonts w:ascii="Times New Roman" w:hAnsi="Times New Roman"/>
        <w:noProof/>
      </w:rPr>
      <w:t>04/20/17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snapToGrid w:val="0"/>
      </w:rPr>
      <w:fldChar w:fldCharType="begin"/>
    </w:r>
    <w:r>
      <w:rPr>
        <w:rFonts w:ascii="Times New Roman" w:hAnsi="Times New Roman"/>
        <w:snapToGrid w:val="0"/>
      </w:rPr>
      <w:instrText xml:space="preserve"> FILENAME </w:instrText>
    </w:r>
    <w:r>
      <w:rPr>
        <w:rFonts w:ascii="Times New Roman" w:hAnsi="Times New Roman"/>
        <w:snapToGrid w:val="0"/>
      </w:rPr>
      <w:fldChar w:fldCharType="separate"/>
    </w:r>
    <w:r>
      <w:rPr>
        <w:rFonts w:ascii="Times New Roman" w:hAnsi="Times New Roman"/>
        <w:noProof/>
        <w:snapToGrid w:val="0"/>
      </w:rPr>
      <w:t>Accident-Incident Report Form 3</w:t>
    </w:r>
    <w:r>
      <w:rPr>
        <w:rFonts w:ascii="Times New Roman" w:hAnsi="Times New Roman"/>
        <w:snapToGrid w:val="0"/>
      </w:rPr>
      <w:fldChar w:fldCharType="end"/>
    </w:r>
    <w:r>
      <w:rPr>
        <w:rFonts w:ascii="Times New Roman" w:hAnsi="Times New Roman"/>
        <w:snapToGrid w:val="0"/>
      </w:rPr>
      <w:tab/>
    </w:r>
    <w:r>
      <w:rPr>
        <w:rFonts w:ascii="Times New Roman" w:hAnsi="Times New Roman"/>
        <w:snapToGrid w:val="0"/>
      </w:rPr>
      <w:tab/>
    </w:r>
    <w:r>
      <w:rPr>
        <w:rFonts w:ascii="Times New Roman" w:hAnsi="Times New Roman"/>
        <w:snapToGrid w:val="0"/>
      </w:rPr>
      <w:tab/>
    </w:r>
    <w:r>
      <w:rPr>
        <w:rFonts w:ascii="Times New Roman" w:hAnsi="Times New Roman"/>
        <w:snapToGrid w:val="0"/>
      </w:rPr>
      <w:tab/>
    </w:r>
    <w:r>
      <w:rPr>
        <w:rFonts w:ascii="Times New Roman" w:hAnsi="Times New Roman"/>
        <w:snapToGrid w:val="0"/>
      </w:rPr>
      <w:tab/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336C6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/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NUMPAGES </w:instrText>
    </w:r>
    <w:r>
      <w:rPr>
        <w:rStyle w:val="PageNumber"/>
        <w:rFonts w:ascii="Times New Roman" w:hAnsi="Times New Roman"/>
      </w:rPr>
      <w:fldChar w:fldCharType="separate"/>
    </w:r>
    <w:r w:rsidR="00336C6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FC" w:rsidRDefault="007277FC">
      <w:r>
        <w:separator/>
      </w:r>
    </w:p>
  </w:footnote>
  <w:footnote w:type="continuationSeparator" w:id="0">
    <w:p w:rsidR="007277FC" w:rsidRDefault="0072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7"/>
    <w:rsid w:val="00336C67"/>
    <w:rsid w:val="0072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73EA3-6850-4511-BBFB-977A01DD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leader="dot" w:pos="9504"/>
      </w:tabs>
      <w:spacing w:before="480" w:after="240"/>
      <w:outlineLvl w:val="0"/>
    </w:pPr>
    <w:rPr>
      <w:rFonts w:ascii="Don Casual" w:hAnsi="Don Casual"/>
      <w:smallCaps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ind w:left="3168"/>
      <w:outlineLvl w:val="1"/>
    </w:pPr>
    <w:rPr>
      <w:rFonts w:ascii="Helvetica-Narrow" w:hAnsi="Helvetica-Narrow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40" w:line="260" w:lineRule="exact"/>
      <w:ind w:left="2880"/>
      <w:jc w:val="both"/>
    </w:pPr>
    <w:rPr>
      <w:rFonts w:ascii="Souvienne" w:hAnsi="Souvienne"/>
    </w:rPr>
  </w:style>
  <w:style w:type="paragraph" w:customStyle="1" w:styleId="Bullet">
    <w:name w:val="Bullet"/>
    <w:basedOn w:val="Normal"/>
    <w:pPr>
      <w:spacing w:after="120" w:line="260" w:lineRule="exact"/>
      <w:ind w:left="3240" w:hanging="360"/>
      <w:jc w:val="both"/>
    </w:pPr>
    <w:rPr>
      <w:rFonts w:ascii="Souvienne" w:hAnsi="Souvienne"/>
    </w:rPr>
  </w:style>
  <w:style w:type="paragraph" w:customStyle="1" w:styleId="BulletHead">
    <w:name w:val="BulletHead"/>
    <w:basedOn w:val="Heading2"/>
    <w:pPr>
      <w:spacing w:before="60" w:after="120"/>
      <w:ind w:left="2880" w:hanging="360"/>
      <w:outlineLvl w:val="9"/>
    </w:pPr>
    <w:rPr>
      <w:rFonts w:ascii="Don Casual" w:hAnsi="Don Casual"/>
      <w:b w:val="0"/>
      <w:sz w:val="28"/>
    </w:rPr>
  </w:style>
  <w:style w:type="paragraph" w:customStyle="1" w:styleId="BulletText">
    <w:name w:val="BulletText"/>
    <w:basedOn w:val="Bullet"/>
    <w:pPr>
      <w:ind w:firstLine="0"/>
    </w:pPr>
  </w:style>
  <w:style w:type="paragraph" w:styleId="Footer">
    <w:name w:val="footer"/>
    <w:basedOn w:val="Normal"/>
    <w:semiHidden/>
    <w:pPr>
      <w:tabs>
        <w:tab w:val="right" w:pos="9504"/>
      </w:tabs>
    </w:pPr>
    <w:rPr>
      <w:rFonts w:ascii="Helvetica-Narrow" w:hAnsi="Helvetica-Narrow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360"/>
      <w:ind w:right="288"/>
      <w:jc w:val="right"/>
    </w:pPr>
    <w:rPr>
      <w:rFonts w:ascii="Don Casual" w:hAnsi="Don Casual"/>
      <w:b/>
      <w:sz w:val="60"/>
    </w:rPr>
  </w:style>
  <w:style w:type="paragraph" w:customStyle="1" w:styleId="Number">
    <w:name w:val="Number"/>
    <w:basedOn w:val="Normal"/>
    <w:pPr>
      <w:shd w:val="solid" w:color="auto" w:fill="auto"/>
      <w:jc w:val="center"/>
    </w:pPr>
    <w:rPr>
      <w:rFonts w:ascii="Don Casual" w:hAnsi="Don Casual"/>
      <w:b/>
      <w:i/>
      <w:sz w:val="72"/>
    </w:rPr>
  </w:style>
  <w:style w:type="paragraph" w:customStyle="1" w:styleId="NumList">
    <w:name w:val="NumList"/>
    <w:basedOn w:val="BulletText"/>
    <w:pPr>
      <w:ind w:left="3888" w:hanging="288"/>
    </w:pPr>
  </w:style>
  <w:style w:type="paragraph" w:customStyle="1" w:styleId="Table">
    <w:name w:val="Table"/>
    <w:basedOn w:val="Normal"/>
    <w:pPr>
      <w:spacing w:before="100" w:after="100"/>
    </w:pPr>
    <w:rPr>
      <w:rFonts w:ascii="Helvetica-Narrow" w:hAnsi="Helvetica-Narrow"/>
      <w:sz w:val="18"/>
    </w:rPr>
  </w:style>
  <w:style w:type="paragraph" w:customStyle="1" w:styleId="TableHead">
    <w:name w:val="TableHead"/>
    <w:basedOn w:val="Normal"/>
    <w:rPr>
      <w:rFonts w:ascii="Helvetica-Narrow" w:hAnsi="Helvetica-Narrow"/>
      <w:b/>
      <w:sz w:val="18"/>
    </w:rPr>
  </w:style>
  <w:style w:type="character" w:styleId="PageNumber">
    <w:name w:val="page number"/>
    <w:basedOn w:val="DefaultParagraphFont"/>
    <w:semiHidden/>
  </w:style>
  <w:style w:type="paragraph" w:customStyle="1" w:styleId="Check1">
    <w:name w:val="Check1"/>
    <w:basedOn w:val="BodyText"/>
    <w:pPr>
      <w:spacing w:before="120" w:after="120"/>
      <w:ind w:left="3240" w:hanging="360"/>
    </w:pPr>
    <w:rPr>
      <w:rFonts w:ascii="Don Casual" w:hAnsi="Don Casual"/>
      <w:b/>
      <w:sz w:val="28"/>
    </w:rPr>
  </w:style>
  <w:style w:type="paragraph" w:customStyle="1" w:styleId="Check2">
    <w:name w:val="Check2"/>
    <w:basedOn w:val="BodyText"/>
    <w:pPr>
      <w:spacing w:after="120"/>
      <w:ind w:left="4392" w:hanging="360"/>
    </w:pPr>
  </w:style>
  <w:style w:type="paragraph" w:customStyle="1" w:styleId="Comments">
    <w:name w:val="Comments"/>
    <w:basedOn w:val="BodyText"/>
    <w:pPr>
      <w:spacing w:after="60"/>
      <w:ind w:left="0"/>
    </w:pPr>
    <w:rPr>
      <w:rFonts w:ascii="Don Casual" w:hAnsi="Don Casual"/>
      <w:b/>
      <w:sz w:val="28"/>
    </w:rPr>
  </w:style>
  <w:style w:type="paragraph" w:customStyle="1" w:styleId="Contents">
    <w:name w:val="Contents"/>
    <w:basedOn w:val="Normal"/>
    <w:pPr>
      <w:spacing w:before="120" w:after="120"/>
    </w:pPr>
    <w:rPr>
      <w:rFonts w:ascii="Don Casual" w:hAnsi="Don Casual"/>
      <w:sz w:val="32"/>
    </w:rPr>
  </w:style>
  <w:style w:type="paragraph" w:customStyle="1" w:styleId="Contents2">
    <w:name w:val="Contents2"/>
    <w:basedOn w:val="Normal"/>
    <w:pPr>
      <w:tabs>
        <w:tab w:val="right" w:leader="dot" w:pos="5040"/>
      </w:tabs>
      <w:spacing w:after="40"/>
      <w:ind w:left="864"/>
    </w:pPr>
    <w:rPr>
      <w:rFonts w:ascii="Helvetica-Narrow" w:hAnsi="Helvetica-Narrow"/>
      <w:sz w:val="22"/>
    </w:rPr>
  </w:style>
  <w:style w:type="paragraph" w:customStyle="1" w:styleId="Line">
    <w:name w:val="Line"/>
    <w:basedOn w:val="BodyText"/>
    <w:pPr>
      <w:tabs>
        <w:tab w:val="left" w:leader="underscore" w:pos="9540"/>
      </w:tabs>
      <w:spacing w:after="100"/>
      <w:ind w:left="0"/>
      <w:jc w:val="left"/>
    </w:pPr>
    <w:rPr>
      <w:b/>
    </w:rPr>
  </w:style>
  <w:style w:type="paragraph" w:customStyle="1" w:styleId="Sidebar">
    <w:name w:val="Sidebar"/>
    <w:basedOn w:val="Normal"/>
    <w:rPr>
      <w:rFonts w:ascii="Helvetica-Narrow" w:hAnsi="Helvetica-Narrow"/>
      <w:sz w:val="16"/>
    </w:rPr>
  </w:style>
  <w:style w:type="paragraph" w:customStyle="1" w:styleId="TOC">
    <w:name w:val="TOC"/>
    <w:basedOn w:val="Normal"/>
    <w:pPr>
      <w:tabs>
        <w:tab w:val="right" w:leader="dot" w:pos="9360"/>
      </w:tabs>
      <w:spacing w:after="120"/>
      <w:ind w:left="360" w:right="432" w:hanging="360"/>
    </w:pPr>
    <w:rPr>
      <w:rFonts w:ascii="Helvetica-Narrow" w:hAnsi="Helvetica-Narrow"/>
      <w:sz w:val="24"/>
    </w:rPr>
  </w:style>
  <w:style w:type="paragraph" w:customStyle="1" w:styleId="TOC2">
    <w:name w:val="TOC2"/>
    <w:basedOn w:val="TOC"/>
    <w:pPr>
      <w:spacing w:after="0"/>
    </w:pPr>
  </w:style>
  <w:style w:type="paragraph" w:customStyle="1" w:styleId="TOCHead">
    <w:name w:val="TOCHead"/>
    <w:basedOn w:val="Normal"/>
    <w:pPr>
      <w:spacing w:after="360"/>
      <w:jc w:val="center"/>
    </w:pPr>
    <w:rPr>
      <w:rFonts w:ascii="Don Casual" w:hAnsi="Don Casual"/>
      <w:sz w:val="72"/>
    </w:rPr>
  </w:style>
  <w:style w:type="paragraph" w:customStyle="1" w:styleId="Policy2">
    <w:name w:val="Policy2"/>
    <w:basedOn w:val="Normal"/>
    <w:pPr>
      <w:keepNext/>
      <w:tabs>
        <w:tab w:val="center" w:leader="underscore" w:pos="4320"/>
        <w:tab w:val="right" w:leader="underscore" w:pos="9360"/>
      </w:tabs>
    </w:pPr>
    <w:rPr>
      <w:rFonts w:ascii="Helvetica-Narrow" w:hAnsi="Helvetica-Narrow"/>
    </w:rPr>
  </w:style>
  <w:style w:type="paragraph" w:customStyle="1" w:styleId="BulletTxt2">
    <w:name w:val="BulletTxt2"/>
    <w:basedOn w:val="BulletText"/>
    <w:pPr>
      <w:ind w:left="4608" w:hanging="360"/>
    </w:pPr>
  </w:style>
  <w:style w:type="paragraph" w:customStyle="1" w:styleId="Contents1">
    <w:name w:val="Contents1"/>
    <w:basedOn w:val="Normal"/>
    <w:pPr>
      <w:tabs>
        <w:tab w:val="right" w:leader="dot" w:pos="5040"/>
      </w:tabs>
      <w:spacing w:after="40"/>
      <w:ind w:left="288"/>
    </w:pPr>
    <w:rPr>
      <w:rFonts w:ascii="Helvetica-Narrow" w:hAnsi="Helvetica-Narrow"/>
      <w:b/>
      <w:sz w:val="22"/>
    </w:rPr>
  </w:style>
  <w:style w:type="paragraph" w:customStyle="1" w:styleId="Policy1">
    <w:name w:val="Policy1"/>
    <w:basedOn w:val="BulletHead"/>
    <w:pPr>
      <w:tabs>
        <w:tab w:val="center" w:pos="4680"/>
        <w:tab w:val="right" w:pos="9360"/>
      </w:tabs>
      <w:spacing w:after="0"/>
      <w:ind w:left="0" w:firstLine="0"/>
    </w:pPr>
    <w:rPr>
      <w:rFonts w:ascii="Helvetica-Narrow" w:hAnsi="Helvetica-Narrow"/>
      <w:sz w:val="20"/>
    </w:rPr>
  </w:style>
  <w:style w:type="paragraph" w:customStyle="1" w:styleId="Policy3">
    <w:name w:val="Policy3"/>
    <w:basedOn w:val="Policy2"/>
    <w:pPr>
      <w:tabs>
        <w:tab w:val="left" w:leader="underscore" w:pos="3600"/>
        <w:tab w:val="left" w:pos="5040"/>
      </w:tabs>
    </w:pPr>
  </w:style>
  <w:style w:type="paragraph" w:customStyle="1" w:styleId="Policy4">
    <w:name w:val="Policy4"/>
    <w:basedOn w:val="Policy3"/>
    <w:pPr>
      <w:tabs>
        <w:tab w:val="clear" w:pos="3600"/>
        <w:tab w:val="left" w:pos="4320"/>
      </w:tabs>
    </w:pPr>
  </w:style>
  <w:style w:type="paragraph" w:customStyle="1" w:styleId="Policy5">
    <w:name w:val="Policy5"/>
    <w:basedOn w:val="Policy4"/>
    <w:pPr>
      <w:spacing w:after="240"/>
      <w:jc w:val="both"/>
    </w:pPr>
  </w:style>
  <w:style w:type="paragraph" w:customStyle="1" w:styleId="Spacer">
    <w:name w:val="Spacer"/>
    <w:basedOn w:val="Policy1"/>
    <w:pPr>
      <w:shd w:val="pct20" w:color="auto" w:fill="auto"/>
      <w:tabs>
        <w:tab w:val="clear" w:pos="4680"/>
      </w:tabs>
      <w:spacing w:before="0"/>
    </w:pPr>
    <w:rPr>
      <w:sz w:val="8"/>
    </w:rPr>
  </w:style>
  <w:style w:type="paragraph" w:customStyle="1" w:styleId="BTLeft">
    <w:name w:val="BTLeft"/>
    <w:basedOn w:val="BodyText"/>
    <w:pPr>
      <w:jc w:val="left"/>
    </w:pPr>
  </w:style>
  <w:style w:type="paragraph" w:customStyle="1" w:styleId="PolicyBullet">
    <w:name w:val="Policy Bullet"/>
    <w:basedOn w:val="Policy5"/>
    <w:pPr>
      <w:tabs>
        <w:tab w:val="clear" w:pos="4320"/>
        <w:tab w:val="clear" w:pos="5040"/>
      </w:tabs>
      <w:ind w:left="360" w:hanging="360"/>
    </w:pPr>
  </w:style>
  <w:style w:type="paragraph" w:customStyle="1" w:styleId="PolicyDash">
    <w:name w:val="Policy Dash"/>
    <w:basedOn w:val="Policy5"/>
    <w:pPr>
      <w:ind w:left="792" w:hanging="360"/>
    </w:pPr>
  </w:style>
  <w:style w:type="paragraph" w:customStyle="1" w:styleId="TOCHead2">
    <w:name w:val="TOCHead2"/>
    <w:basedOn w:val="TOCHead"/>
    <w:pPr>
      <w:jc w:val="left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INCIDENT/ACCIDENT REPORT FORM	</vt:lpstr>
    </vt:vector>
  </TitlesOfParts>
  <LinksUpToDate>false</LinksUpToDate>
  <CharactersWithSpaces>834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