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word/document.xml" Type="http://schemas.openxmlformats.org/officeDocument/2006/relationships/officeDocument"/>
<Relationship Id="rId4" Target="docProps/custom.xml" Type="http://schemas.openxmlformats.org/officeDocument/2006/relationships/custom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t>SMALL ESTATE AFFIDAVIT ($50,000)</w:t>
      </w:r>
    </w:p>
    <w:p>
      <w:pPr>
        <w:spacing w:before="40"/>
        <w:ind w:left="1154" w:right="0" w:firstLine="0"/>
        <w:jc w:val="left"/>
        <w:rPr>
          <w:sz w:val="14"/>
        </w:rPr>
      </w:pPr>
      <w:r>
        <w:rPr>
          <w:sz w:val="14"/>
        </w:rPr>
        <w:t>State Form 54985 (R3 / 4-18)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1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3.779999pt;margin-top:14.334702pt;width:544.450pt;height:22.65pt;mso-position-horizontal-relative:page;mso-position-vertical-relative:paragraph;z-index:-15728640;mso-wrap-distance-left:0;mso-wrap-distance-right:0" type="#_x0000_t202" filled="false" stroked="true" strokeweight=".48pt" strokecolor="#000000">
            <v:textbox inset="0,0,0,0">
              <w:txbxContent>
                <w:p>
                  <w:pPr>
                    <w:spacing w:before="0"/>
                    <w:ind w:left="103" w:right="523" w:firstLine="0"/>
                    <w:jc w:val="left"/>
                    <w:rPr>
                      <w:sz w:val="14"/>
                    </w:rPr>
                  </w:pPr>
                  <w:r>
                    <w:rPr>
                      <w:sz w:val="14"/>
                    </w:rPr>
                    <w:t>* This agency is requesting disclosure of Social Security Numbers in accordance with I.C. 4-1-8-1; disclosure is mandatory under federal law, and this form will not be processed without it. See 20 C.F.R. § 603.22; 42 C.F.R. § 435.960.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spacing w:before="1"/>
        <w:rPr>
          <w:sz w:val="10"/>
        </w:rPr>
      </w:pPr>
    </w:p>
    <w:tbl>
      <w:tblPr>
        <w:tblW w:w="0" w:type="auto"/>
        <w:jc w:val="left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41"/>
        <w:gridCol w:w="2340"/>
        <w:gridCol w:w="2808"/>
      </w:tblGrid>
      <w:tr>
        <w:trPr>
          <w:trHeight w:val="315" w:hRule="atLeast"/>
        </w:trPr>
        <w:tc>
          <w:tcPr>
            <w:tcW w:w="10889" w:type="dxa"/>
            <w:gridSpan w:val="3"/>
          </w:tcPr>
          <w:p>
            <w:pPr>
              <w:pStyle w:val="TableParagraph"/>
              <w:spacing w:line="240" w:lineRule="auto" w:before="67"/>
              <w:ind w:left="4556" w:right="422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DECEDENT INFORMATION</w:t>
            </w:r>
          </w:p>
        </w:tc>
      </w:tr>
      <w:tr>
        <w:trPr>
          <w:trHeight w:val="630" w:hRule="atLeast"/>
        </w:trPr>
        <w:tc>
          <w:tcPr>
            <w:tcW w:w="5741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Name</w:t>
            </w:r>
          </w:p>
        </w:tc>
        <w:tc>
          <w:tcPr>
            <w:tcW w:w="2340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Social Security Number *</w:t>
            </w:r>
          </w:p>
        </w:tc>
        <w:tc>
          <w:tcPr>
            <w:tcW w:w="2808" w:type="dxa"/>
          </w:tcPr>
          <w:p>
            <w:pPr>
              <w:pStyle w:val="TableParagraph"/>
              <w:rPr>
                <w:i/>
                <w:sz w:val="12"/>
              </w:rPr>
            </w:pPr>
            <w:r>
              <w:rPr>
                <w:sz w:val="14"/>
              </w:rPr>
              <w:t>Date of death </w:t>
            </w:r>
            <w:r>
              <w:rPr>
                <w:i/>
                <w:sz w:val="12"/>
              </w:rPr>
              <w:t>(mm,dd,yyyy)</w:t>
            </w:r>
          </w:p>
        </w:tc>
      </w:tr>
      <w:tr>
        <w:trPr>
          <w:trHeight w:val="630" w:hRule="atLeast"/>
        </w:trPr>
        <w:tc>
          <w:tcPr>
            <w:tcW w:w="10889" w:type="dxa"/>
            <w:gridSpan w:val="3"/>
          </w:tcPr>
          <w:p>
            <w:pPr>
              <w:pStyle w:val="TableParagraph"/>
              <w:rPr>
                <w:i/>
                <w:sz w:val="12"/>
              </w:rPr>
            </w:pPr>
            <w:r>
              <w:rPr>
                <w:sz w:val="14"/>
              </w:rPr>
              <w:t>Address </w:t>
            </w:r>
            <w:r>
              <w:rPr>
                <w:i/>
                <w:sz w:val="12"/>
              </w:rPr>
              <w:t>(number and street, city, state, and ZIP code)</w:t>
            </w:r>
          </w:p>
        </w:tc>
      </w:tr>
    </w:tbl>
    <w:p>
      <w:pPr>
        <w:pStyle w:val="BodyText"/>
        <w:rPr>
          <w:sz w:val="8"/>
        </w:rPr>
      </w:pPr>
    </w:p>
    <w:p>
      <w:pPr>
        <w:pStyle w:val="BodyText"/>
        <w:tabs>
          <w:tab w:pos="5298" w:val="left" w:leader="none"/>
        </w:tabs>
        <w:spacing w:before="95"/>
        <w:ind w:left="240"/>
      </w:pPr>
      <w:r>
        <w:rPr/>
        <w:t>Comes</w:t>
      </w:r>
      <w:r>
        <w:rPr>
          <w:spacing w:val="-3"/>
        </w:rPr>
        <w:t> </w:t>
      </w:r>
      <w:r>
        <w:rPr/>
        <w:t>now</w:t>
      </w:r>
      <w:r>
        <w:rPr>
          <w:u w:val="single"/>
        </w:rPr>
        <w:t> </w:t>
      </w:r>
      <w:r>
        <w:rPr>
          <w:rFonts w:ascii="Times New Roman"/>
          <w:u w:val="single"/>
        </w:rPr>
        <w:tab/>
      </w:r>
      <w:r>
        <w:rPr/>
        <w:t>, the affiant herein and pursuant to I.C. 29-1-8-1, being duly sworn,</w:t>
      </w:r>
      <w:r>
        <w:rPr>
          <w:spacing w:val="-8"/>
        </w:rPr>
        <w:t> </w:t>
      </w:r>
      <w:r>
        <w:rPr/>
        <w:t>says:</w:t>
      </w:r>
    </w:p>
    <w:p>
      <w:pPr>
        <w:pStyle w:val="ListParagraph"/>
        <w:numPr>
          <w:ilvl w:val="0"/>
          <w:numId w:val="1"/>
        </w:numPr>
        <w:tabs>
          <w:tab w:pos="566" w:val="left" w:leader="none"/>
        </w:tabs>
        <w:spacing w:line="240" w:lineRule="auto" w:before="120" w:after="0"/>
        <w:ind w:left="565" w:right="0" w:hanging="326"/>
        <w:jc w:val="left"/>
        <w:rPr>
          <w:sz w:val="16"/>
        </w:rPr>
      </w:pPr>
      <w:r>
        <w:rPr>
          <w:sz w:val="16"/>
        </w:rPr>
        <w:t>The value of the gross probate estate, wherever located (less liens and encumbrances), does not exceed fifty thousand dollars</w:t>
      </w:r>
      <w:r>
        <w:rPr>
          <w:spacing w:val="-20"/>
          <w:sz w:val="16"/>
        </w:rPr>
        <w:t> </w:t>
      </w:r>
      <w:r>
        <w:rPr>
          <w:sz w:val="16"/>
        </w:rPr>
        <w:t>($50,000.00).</w:t>
      </w:r>
    </w:p>
    <w:p>
      <w:pPr>
        <w:pStyle w:val="ListParagraph"/>
        <w:numPr>
          <w:ilvl w:val="0"/>
          <w:numId w:val="1"/>
        </w:numPr>
        <w:tabs>
          <w:tab w:pos="566" w:val="left" w:leader="none"/>
        </w:tabs>
        <w:spacing w:line="240" w:lineRule="auto" w:before="120" w:after="0"/>
        <w:ind w:left="565" w:right="0" w:hanging="326"/>
        <w:jc w:val="left"/>
        <w:rPr>
          <w:sz w:val="16"/>
        </w:rPr>
      </w:pPr>
      <w:r>
        <w:rPr>
          <w:sz w:val="16"/>
        </w:rPr>
        <w:t>Forty-five (45) days have elapsed since the death of the</w:t>
      </w:r>
      <w:r>
        <w:rPr>
          <w:spacing w:val="-4"/>
          <w:sz w:val="16"/>
        </w:rPr>
        <w:t> </w:t>
      </w:r>
      <w:r>
        <w:rPr>
          <w:sz w:val="16"/>
        </w:rPr>
        <w:t>decedent.</w:t>
      </w:r>
    </w:p>
    <w:p>
      <w:pPr>
        <w:pStyle w:val="ListParagraph"/>
        <w:numPr>
          <w:ilvl w:val="0"/>
          <w:numId w:val="1"/>
        </w:numPr>
        <w:tabs>
          <w:tab w:pos="566" w:val="left" w:leader="none"/>
        </w:tabs>
        <w:spacing w:line="240" w:lineRule="auto" w:before="120" w:after="0"/>
        <w:ind w:left="565" w:right="0" w:hanging="326"/>
        <w:jc w:val="left"/>
        <w:rPr>
          <w:sz w:val="16"/>
        </w:rPr>
      </w:pPr>
      <w:r>
        <w:rPr>
          <w:sz w:val="16"/>
        </w:rPr>
        <w:t>No application or petition for the appointment of a personal representative is pending or has been granted in any</w:t>
      </w:r>
      <w:r>
        <w:rPr>
          <w:spacing w:val="-9"/>
          <w:sz w:val="16"/>
        </w:rPr>
        <w:t> </w:t>
      </w:r>
      <w:r>
        <w:rPr>
          <w:sz w:val="16"/>
        </w:rPr>
        <w:t>jurisdiction.</w:t>
      </w:r>
    </w:p>
    <w:p>
      <w:pPr>
        <w:pStyle w:val="ListParagraph"/>
        <w:numPr>
          <w:ilvl w:val="0"/>
          <w:numId w:val="1"/>
        </w:numPr>
        <w:tabs>
          <w:tab w:pos="566" w:val="left" w:leader="none"/>
        </w:tabs>
        <w:spacing w:line="240" w:lineRule="auto" w:before="119" w:after="0"/>
        <w:ind w:left="565" w:right="0" w:hanging="326"/>
        <w:jc w:val="left"/>
        <w:rPr>
          <w:i/>
          <w:sz w:val="16"/>
        </w:rPr>
      </w:pPr>
      <w:r>
        <w:rPr>
          <w:sz w:val="16"/>
        </w:rPr>
        <w:t>The following person(s) are entitled to the portion of the decedent’s account listed below. </w:t>
      </w:r>
      <w:r>
        <w:rPr>
          <w:i/>
          <w:sz w:val="16"/>
        </w:rPr>
        <w:t>(Please attach additional pages if</w:t>
      </w:r>
      <w:r>
        <w:rPr>
          <w:i/>
          <w:spacing w:val="-14"/>
          <w:sz w:val="16"/>
        </w:rPr>
        <w:t> </w:t>
      </w:r>
      <w:r>
        <w:rPr>
          <w:i/>
          <w:sz w:val="16"/>
        </w:rPr>
        <w:t>necessary.)</w:t>
      </w:r>
    </w:p>
    <w:p>
      <w:pPr>
        <w:pStyle w:val="BodyText"/>
        <w:spacing w:before="7" w:after="1"/>
        <w:rPr>
          <w:i/>
          <w:sz w:val="10"/>
        </w:rPr>
      </w:pPr>
    </w:p>
    <w:tbl>
      <w:tblPr>
        <w:tblW w:w="0" w:type="auto"/>
        <w:jc w:val="left"/>
        <w:tblInd w:w="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11"/>
        <w:gridCol w:w="3348"/>
      </w:tblGrid>
      <w:tr>
        <w:trPr>
          <w:trHeight w:val="631" w:hRule="atLeast"/>
        </w:trPr>
        <w:tc>
          <w:tcPr>
            <w:tcW w:w="7411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Name</w:t>
            </w:r>
          </w:p>
        </w:tc>
        <w:tc>
          <w:tcPr>
            <w:tcW w:w="3348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Portion of account</w:t>
            </w:r>
          </w:p>
        </w:tc>
      </w:tr>
      <w:tr>
        <w:trPr>
          <w:trHeight w:val="630" w:hRule="atLeast"/>
        </w:trPr>
        <w:tc>
          <w:tcPr>
            <w:tcW w:w="10759" w:type="dxa"/>
            <w:gridSpan w:val="2"/>
          </w:tcPr>
          <w:p>
            <w:pPr>
              <w:pStyle w:val="TableParagraph"/>
              <w:rPr>
                <w:i/>
                <w:sz w:val="12"/>
              </w:rPr>
            </w:pPr>
            <w:r>
              <w:rPr>
                <w:sz w:val="14"/>
              </w:rPr>
              <w:t>Address </w:t>
            </w:r>
            <w:r>
              <w:rPr>
                <w:i/>
                <w:sz w:val="12"/>
              </w:rPr>
              <w:t>(number and street, city, state, and ZIP code)</w:t>
            </w:r>
          </w:p>
        </w:tc>
      </w:tr>
      <w:tr>
        <w:trPr>
          <w:trHeight w:val="630" w:hRule="atLeast"/>
        </w:trPr>
        <w:tc>
          <w:tcPr>
            <w:tcW w:w="7411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Name</w:t>
            </w:r>
          </w:p>
        </w:tc>
        <w:tc>
          <w:tcPr>
            <w:tcW w:w="3348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Portion of account</w:t>
            </w:r>
          </w:p>
        </w:tc>
      </w:tr>
      <w:tr>
        <w:trPr>
          <w:trHeight w:val="630" w:hRule="atLeast"/>
        </w:trPr>
        <w:tc>
          <w:tcPr>
            <w:tcW w:w="10759" w:type="dxa"/>
            <w:gridSpan w:val="2"/>
          </w:tcPr>
          <w:p>
            <w:pPr>
              <w:pStyle w:val="TableParagraph"/>
              <w:rPr>
                <w:i/>
                <w:sz w:val="12"/>
              </w:rPr>
            </w:pPr>
            <w:r>
              <w:rPr>
                <w:sz w:val="14"/>
              </w:rPr>
              <w:t>Address </w:t>
            </w:r>
            <w:r>
              <w:rPr>
                <w:i/>
                <w:sz w:val="12"/>
              </w:rPr>
              <w:t>(number and street, city, state, and ZIP code)</w:t>
            </w:r>
          </w:p>
        </w:tc>
      </w:tr>
    </w:tbl>
    <w:p>
      <w:pPr>
        <w:pStyle w:val="ListParagraph"/>
        <w:numPr>
          <w:ilvl w:val="0"/>
          <w:numId w:val="1"/>
        </w:numPr>
        <w:tabs>
          <w:tab w:pos="521" w:val="left" w:leader="none"/>
        </w:tabs>
        <w:spacing w:line="240" w:lineRule="auto" w:before="141" w:after="0"/>
        <w:ind w:left="520" w:right="0" w:hanging="281"/>
        <w:jc w:val="left"/>
        <w:rPr>
          <w:sz w:val="16"/>
        </w:rPr>
      </w:pPr>
      <w:r>
        <w:rPr>
          <w:sz w:val="16"/>
        </w:rPr>
        <w:t>I have notified each person identified in this affidavit of my intention to present this</w:t>
      </w:r>
      <w:r>
        <w:rPr>
          <w:spacing w:val="-11"/>
          <w:sz w:val="16"/>
        </w:rPr>
        <w:t> </w:t>
      </w:r>
      <w:r>
        <w:rPr>
          <w:sz w:val="16"/>
        </w:rPr>
        <w:t>affidavit.</w:t>
      </w:r>
    </w:p>
    <w:p>
      <w:pPr>
        <w:pStyle w:val="ListParagraph"/>
        <w:numPr>
          <w:ilvl w:val="0"/>
          <w:numId w:val="1"/>
        </w:numPr>
        <w:tabs>
          <w:tab w:pos="521" w:val="left" w:leader="none"/>
        </w:tabs>
        <w:spacing w:line="240" w:lineRule="auto" w:before="120" w:after="0"/>
        <w:ind w:left="520" w:right="0" w:hanging="281"/>
        <w:jc w:val="left"/>
        <w:rPr>
          <w:sz w:val="16"/>
        </w:rPr>
      </w:pPr>
      <w:r>
        <w:rPr>
          <w:sz w:val="16"/>
        </w:rPr>
        <w:t>I am entitled to payment or delivery of the property on behalf of each person identified in this</w:t>
      </w:r>
      <w:r>
        <w:rPr>
          <w:spacing w:val="-11"/>
          <w:sz w:val="16"/>
        </w:rPr>
        <w:t> </w:t>
      </w:r>
      <w:r>
        <w:rPr>
          <w:sz w:val="16"/>
        </w:rPr>
        <w:t>affidavit.</w:t>
      </w:r>
    </w:p>
    <w:p>
      <w:pPr>
        <w:pStyle w:val="BodyText"/>
        <w:spacing w:before="7"/>
        <w:rPr>
          <w:sz w:val="10"/>
        </w:rPr>
      </w:pPr>
    </w:p>
    <w:tbl>
      <w:tblPr>
        <w:tblW w:w="0" w:type="auto"/>
        <w:jc w:val="left"/>
        <w:tblInd w:w="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79"/>
        <w:gridCol w:w="2340"/>
        <w:gridCol w:w="2808"/>
      </w:tblGrid>
      <w:tr>
        <w:trPr>
          <w:trHeight w:val="630" w:hRule="atLeast"/>
        </w:trPr>
        <w:tc>
          <w:tcPr>
            <w:tcW w:w="7919" w:type="dxa"/>
            <w:gridSpan w:val="2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Signature</w:t>
            </w:r>
          </w:p>
        </w:tc>
        <w:tc>
          <w:tcPr>
            <w:tcW w:w="2808" w:type="dxa"/>
          </w:tcPr>
          <w:p>
            <w:pPr>
              <w:pStyle w:val="TableParagraph"/>
              <w:rPr>
                <w:i/>
                <w:sz w:val="12"/>
              </w:rPr>
            </w:pPr>
            <w:r>
              <w:rPr>
                <w:sz w:val="14"/>
              </w:rPr>
              <w:t>Date </w:t>
            </w:r>
            <w:r>
              <w:rPr>
                <w:i/>
                <w:sz w:val="12"/>
              </w:rPr>
              <w:t>(mm,dd,yyyy)</w:t>
            </w:r>
          </w:p>
        </w:tc>
      </w:tr>
      <w:tr>
        <w:trPr>
          <w:trHeight w:val="630" w:hRule="atLeast"/>
        </w:trPr>
        <w:tc>
          <w:tcPr>
            <w:tcW w:w="5579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Printed name</w:t>
            </w:r>
          </w:p>
        </w:tc>
        <w:tc>
          <w:tcPr>
            <w:tcW w:w="2340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Social Security Number *</w:t>
            </w:r>
          </w:p>
        </w:tc>
        <w:tc>
          <w:tcPr>
            <w:tcW w:w="2808" w:type="dxa"/>
          </w:tcPr>
          <w:p>
            <w:pPr>
              <w:pStyle w:val="TableParagraph"/>
              <w:rPr>
                <w:i/>
                <w:sz w:val="12"/>
              </w:rPr>
            </w:pPr>
            <w:r>
              <w:rPr>
                <w:sz w:val="14"/>
              </w:rPr>
              <w:t>Date of birth </w:t>
            </w:r>
            <w:r>
              <w:rPr>
                <w:i/>
                <w:sz w:val="12"/>
              </w:rPr>
              <w:t>(mm,dd,yyyy)</w:t>
            </w:r>
          </w:p>
        </w:tc>
      </w:tr>
      <w:tr>
        <w:trPr>
          <w:trHeight w:val="631" w:hRule="atLeast"/>
        </w:trPr>
        <w:tc>
          <w:tcPr>
            <w:tcW w:w="10727" w:type="dxa"/>
            <w:gridSpan w:val="3"/>
          </w:tcPr>
          <w:p>
            <w:pPr>
              <w:pStyle w:val="TableParagraph"/>
              <w:rPr>
                <w:i/>
                <w:sz w:val="12"/>
              </w:rPr>
            </w:pPr>
            <w:r>
              <w:rPr>
                <w:sz w:val="14"/>
              </w:rPr>
              <w:t>Address </w:t>
            </w:r>
            <w:r>
              <w:rPr>
                <w:i/>
                <w:sz w:val="12"/>
              </w:rPr>
              <w:t>(number and street, city, state, and ZIP code)</w:t>
            </w:r>
          </w:p>
        </w:tc>
      </w:tr>
    </w:tbl>
    <w:p>
      <w:pPr>
        <w:pStyle w:val="BodyText"/>
        <w:spacing w:before="4" w:after="1"/>
        <w:rPr>
          <w:sz w:val="12"/>
        </w:rPr>
      </w:pPr>
    </w:p>
    <w:tbl>
      <w:tblPr>
        <w:tblW w:w="0" w:type="auto"/>
        <w:jc w:val="left"/>
        <w:tblInd w:w="1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66"/>
        <w:gridCol w:w="4788"/>
      </w:tblGrid>
      <w:tr>
        <w:trPr>
          <w:trHeight w:val="304" w:hRule="atLeast"/>
        </w:trPr>
        <w:tc>
          <w:tcPr>
            <w:tcW w:w="10754" w:type="dxa"/>
            <w:gridSpan w:val="2"/>
          </w:tcPr>
          <w:p>
            <w:pPr>
              <w:pStyle w:val="TableParagraph"/>
              <w:spacing w:line="240" w:lineRule="auto" w:before="37"/>
              <w:ind w:left="3926" w:right="391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CERTIFICATION OF NOTARY PUBLIC</w:t>
            </w:r>
          </w:p>
        </w:tc>
      </w:tr>
      <w:tr>
        <w:trPr>
          <w:trHeight w:val="1473" w:hRule="atLeast"/>
        </w:trPr>
        <w:tc>
          <w:tcPr>
            <w:tcW w:w="10754" w:type="dxa"/>
            <w:gridSpan w:val="2"/>
          </w:tcPr>
          <w:p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  <w:p>
            <w:pPr>
              <w:pStyle w:val="TableParagraph"/>
              <w:tabs>
                <w:tab w:pos="3716" w:val="left" w:leader="none"/>
              </w:tabs>
              <w:spacing w:line="240" w:lineRule="auto" w:before="135"/>
              <w:rPr>
                <w:rFonts w:ascii="Times New Roman"/>
                <w:sz w:val="14"/>
              </w:rPr>
            </w:pPr>
            <w:r>
              <w:rPr>
                <w:sz w:val="14"/>
              </w:rPr>
              <w:t>STATE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OF</w:t>
            </w:r>
            <w:r>
              <w:rPr>
                <w:rFonts w:ascii="Times New Roman"/>
                <w:spacing w:val="8"/>
                <w:sz w:val="14"/>
              </w:rPr>
              <w:t> </w:t>
            </w:r>
            <w:r>
              <w:rPr>
                <w:w w:val="100"/>
                <w:sz w:val="14"/>
                <w:u w:val="single"/>
              </w:rPr>
              <w:t> </w:t>
            </w:r>
            <w:r>
              <w:rPr>
                <w:rFonts w:ascii="Times New Roman"/>
                <w:sz w:val="14"/>
                <w:u w:val="single"/>
              </w:rPr>
              <w:tab/>
            </w:r>
          </w:p>
          <w:p>
            <w:pPr>
              <w:pStyle w:val="TableParagraph"/>
              <w:spacing w:line="240" w:lineRule="auto" w:before="125"/>
              <w:ind w:left="3926" w:right="3385"/>
              <w:jc w:val="center"/>
              <w:rPr>
                <w:sz w:val="14"/>
              </w:rPr>
            </w:pPr>
            <w:r>
              <w:rPr>
                <w:sz w:val="14"/>
              </w:rPr>
              <w:t>SS:</w:t>
            </w:r>
          </w:p>
          <w:p>
            <w:pPr>
              <w:pStyle w:val="TableParagraph"/>
              <w:tabs>
                <w:tab w:pos="3770" w:val="left" w:leader="none"/>
              </w:tabs>
              <w:spacing w:line="240" w:lineRule="auto" w:before="139"/>
              <w:ind w:left="117"/>
              <w:rPr>
                <w:rFonts w:ascii="Times New Roman"/>
                <w:sz w:val="14"/>
              </w:rPr>
            </w:pPr>
            <w:r>
              <w:rPr>
                <w:sz w:val="14"/>
              </w:rPr>
              <w:t>COUNTY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OF</w:t>
            </w:r>
            <w:r>
              <w:rPr>
                <w:rFonts w:ascii="Times New Roman"/>
                <w:spacing w:val="9"/>
                <w:sz w:val="14"/>
              </w:rPr>
              <w:t> </w:t>
            </w:r>
            <w:r>
              <w:rPr>
                <w:w w:val="100"/>
                <w:sz w:val="14"/>
                <w:u w:val="single"/>
              </w:rPr>
              <w:t> </w:t>
            </w:r>
            <w:r>
              <w:rPr>
                <w:rFonts w:ascii="Times New Roman"/>
                <w:sz w:val="14"/>
                <w:u w:val="single"/>
              </w:rPr>
              <w:tab/>
            </w:r>
          </w:p>
          <w:p>
            <w:pPr>
              <w:pStyle w:val="TableParagraph"/>
              <w:spacing w:line="240" w:lineRule="auto" w:before="137"/>
              <w:ind w:left="117"/>
              <w:rPr>
                <w:sz w:val="16"/>
              </w:rPr>
            </w:pPr>
            <w:r>
              <w:rPr>
                <w:sz w:val="16"/>
              </w:rPr>
              <w:t>Subscribed and sworn to me, a notary public, in and for the state and county named.</w:t>
            </w:r>
          </w:p>
        </w:tc>
      </w:tr>
      <w:tr>
        <w:trPr>
          <w:trHeight w:val="630" w:hRule="atLeast"/>
        </w:trPr>
        <w:tc>
          <w:tcPr>
            <w:tcW w:w="5966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Signature of notary public</w:t>
            </w:r>
          </w:p>
        </w:tc>
        <w:tc>
          <w:tcPr>
            <w:tcW w:w="4788" w:type="dxa"/>
          </w:tcPr>
          <w:p>
            <w:pPr>
              <w:pStyle w:val="TableParagraph"/>
              <w:ind w:left="108"/>
              <w:rPr>
                <w:sz w:val="14"/>
              </w:rPr>
            </w:pPr>
            <w:r>
              <w:rPr>
                <w:sz w:val="14"/>
              </w:rPr>
              <w:t>Printed name of notary public</w:t>
            </w:r>
          </w:p>
        </w:tc>
      </w:tr>
      <w:tr>
        <w:trPr>
          <w:trHeight w:val="631" w:hRule="atLeast"/>
        </w:trPr>
        <w:tc>
          <w:tcPr>
            <w:tcW w:w="5966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County of residence</w:t>
            </w:r>
          </w:p>
        </w:tc>
        <w:tc>
          <w:tcPr>
            <w:tcW w:w="4788" w:type="dxa"/>
          </w:tcPr>
          <w:p>
            <w:pPr>
              <w:pStyle w:val="TableParagraph"/>
              <w:ind w:left="108"/>
              <w:rPr>
                <w:i/>
                <w:sz w:val="12"/>
              </w:rPr>
            </w:pPr>
            <w:r>
              <w:rPr>
                <w:sz w:val="14"/>
              </w:rPr>
              <w:t>Date commission expires </w:t>
            </w:r>
            <w:r>
              <w:rPr>
                <w:i/>
                <w:sz w:val="12"/>
              </w:rPr>
              <w:t>(mm,dd,yyyy)</w:t>
            </w:r>
          </w:p>
        </w:tc>
      </w:tr>
    </w:tbl>
    <w:sectPr>
      <w:type w:val="continuous"/>
      <w:pgSz w:w="12240" w:h="15840"/>
      <w:pgMar w:top="700" w:bottom="280" w:left="560" w:right="5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(%1)"/>
      <w:lvlJc w:val="left"/>
      <w:pPr>
        <w:ind w:left="565" w:hanging="325"/>
        <w:jc w:val="left"/>
      </w:pPr>
      <w:rPr>
        <w:rFonts w:hint="default" w:ascii="Arial" w:hAnsi="Arial" w:eastAsia="Arial" w:cs="Arial"/>
        <w:w w:val="99"/>
        <w:sz w:val="16"/>
        <w:szCs w:val="16"/>
      </w:rPr>
    </w:lvl>
    <w:lvl w:ilvl="1">
      <w:start w:val="0"/>
      <w:numFmt w:val="bullet"/>
      <w:lvlText w:val="•"/>
      <w:lvlJc w:val="left"/>
      <w:pPr>
        <w:ind w:left="1616" w:hanging="32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672" w:hanging="32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728" w:hanging="32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784" w:hanging="32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840" w:hanging="32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896" w:hanging="32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952" w:hanging="32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008" w:hanging="3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6"/>
      <w:szCs w:val="16"/>
    </w:rPr>
  </w:style>
  <w:style w:styleId="Title" w:type="paragraph">
    <w:name w:val="Title"/>
    <w:basedOn w:val="Normal"/>
    <w:uiPriority w:val="1"/>
    <w:qFormat/>
    <w:pPr>
      <w:spacing w:before="81"/>
      <w:ind w:left="1153"/>
    </w:pPr>
    <w:rPr>
      <w:rFonts w:ascii="Arial" w:hAnsi="Arial" w:eastAsia="Arial" w:cs="Arial"/>
      <w:b/>
      <w:bCs/>
      <w:sz w:val="22"/>
      <w:szCs w:val="22"/>
    </w:rPr>
  </w:style>
  <w:style w:styleId="ListParagraph" w:type="paragraph">
    <w:name w:val="List Paragraph"/>
    <w:basedOn w:val="Normal"/>
    <w:uiPriority w:val="1"/>
    <w:qFormat/>
    <w:pPr>
      <w:spacing w:before="120"/>
      <w:ind w:left="565" w:hanging="326"/>
    </w:pPr>
    <w:rPr>
      <w:rFonts w:ascii="Arial" w:hAnsi="Arial" w:eastAsia="Arial" w:cs="Arial"/>
    </w:rPr>
  </w:style>
  <w:style w:styleId="TableParagraph" w:type="paragraph">
    <w:name w:val="Table Paragraph"/>
    <w:basedOn w:val="Normal"/>
    <w:uiPriority w:val="1"/>
    <w:qFormat/>
    <w:pPr>
      <w:spacing w:line="159" w:lineRule="exact"/>
      <w:ind w:left="107"/>
    </w:pPr>
    <w:rPr>
      <w:rFonts w:ascii="Arial" w:hAnsi="Arial" w:eastAsia="Arial" w:cs="Arial"/>
    </w:rPr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fontTable.xml" Type="http://schemas.openxmlformats.org/officeDocument/2006/relationships/fontTable"/>
<Relationship Id="rId3" Target="theme/theme1.xml" Type="http://schemas.openxmlformats.org/officeDocument/2006/relationships/theme"/>
<Relationship Id="rId4" Target="settings.xml" Type="http://schemas.openxmlformats.org/officeDocument/2006/relationships/settings"/>
<Relationship Id="rId5" Target="numbering.xml" Type="http://schemas.openxmlformats.org/officeDocument/2006/relationships/numbering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DocSecurity>0</DocSecurity>
  <ScaleCrop>false</ScaleCrop>
  <LinksUpToDate>false</LinksUpToDate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