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DDFF927" w:rsidR="00791A29" w:rsidRDefault="00597D5F" w:rsidP="00597D5F">
      <w:r w:rsidRPr="00597D5F">
        <w:rPr>
          <w:b/>
          <w:bCs/>
        </w:rPr>
        <w:t>State</w:t>
      </w:r>
      <w:r w:rsidRPr="002452CE">
        <w:rPr>
          <w:b/>
          <w:bCs/>
        </w:rPr>
        <w:t xml:space="preserve">: </w:t>
      </w:r>
      <w:r w:rsidR="00F03E22">
        <w:rPr>
          <w:b/>
          <w:bCs/>
        </w:rPr>
        <w:t>I</w:t>
      </w:r>
      <w:r w:rsidR="002C29BC">
        <w:rPr>
          <w:b/>
          <w:bCs/>
        </w:rPr>
        <w:t>llinois</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FD5E" w14:textId="77777777" w:rsidR="002233E9" w:rsidRDefault="002233E9" w:rsidP="000B2833">
      <w:pPr>
        <w:spacing w:after="0" w:line="240" w:lineRule="auto"/>
      </w:pPr>
      <w:r>
        <w:separator/>
      </w:r>
    </w:p>
  </w:endnote>
  <w:endnote w:type="continuationSeparator" w:id="0">
    <w:p w14:paraId="1D6F0C45" w14:textId="77777777" w:rsidR="002233E9" w:rsidRDefault="002233E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49EA" w14:textId="77777777" w:rsidR="0047214D" w:rsidRDefault="0047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BC4C089" w:rsidR="000B2833" w:rsidRPr="0047214D" w:rsidRDefault="000B2833" w:rsidP="00472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9A73" w14:textId="77777777" w:rsidR="0047214D" w:rsidRDefault="0047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A750" w14:textId="77777777" w:rsidR="002233E9" w:rsidRDefault="002233E9" w:rsidP="000B2833">
      <w:pPr>
        <w:spacing w:after="0" w:line="240" w:lineRule="auto"/>
      </w:pPr>
      <w:r>
        <w:separator/>
      </w:r>
    </w:p>
  </w:footnote>
  <w:footnote w:type="continuationSeparator" w:id="0">
    <w:p w14:paraId="27FFF68D" w14:textId="77777777" w:rsidR="002233E9" w:rsidRDefault="002233E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2AB" w14:textId="77777777" w:rsidR="0047214D" w:rsidRDefault="0047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37E597E" w:rsidR="000B2833" w:rsidRPr="0047214D" w:rsidRDefault="000B2833" w:rsidP="00472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D965" w14:textId="77777777" w:rsidR="0047214D" w:rsidRDefault="0047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233E9"/>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61E3C"/>
    <w:rsid w:val="00365EF0"/>
    <w:rsid w:val="003706E0"/>
    <w:rsid w:val="00377054"/>
    <w:rsid w:val="00377391"/>
    <w:rsid w:val="00380A4B"/>
    <w:rsid w:val="003815F5"/>
    <w:rsid w:val="003842C2"/>
    <w:rsid w:val="00386221"/>
    <w:rsid w:val="00387247"/>
    <w:rsid w:val="00392C2D"/>
    <w:rsid w:val="003A37D6"/>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214D"/>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1397</Words>
  <Characters>7966</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