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0B741531"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F501FE6" w14:textId="1F78763F" w:rsidR="00D07B31" w:rsidRDefault="00486C3D" w:rsidP="002505EE">
      <w:pPr>
        <w:tabs>
          <w:tab w:val="left" w:pos="480"/>
        </w:tabs>
        <w:rPr>
          <w:b/>
          <w:bCs/>
          <w:sz w:val="24"/>
          <w:szCs w:val="24"/>
        </w:rPr>
      </w:pPr>
      <w:r w:rsidRPr="00486C3D">
        <w:rPr>
          <w:b/>
          <w:bCs/>
          <w:sz w:val="24"/>
          <w:szCs w:val="24"/>
        </w:rPr>
        <w:t xml:space="preserve">Disclosure: </w:t>
      </w:r>
      <w:r>
        <w:rPr>
          <w:b/>
          <w:bCs/>
          <w:sz w:val="24"/>
          <w:szCs w:val="24"/>
        </w:rPr>
        <w:t>Ma</w:t>
      </w:r>
      <w:r w:rsidR="00D87F6B">
        <w:rPr>
          <w:b/>
          <w:bCs/>
          <w:sz w:val="24"/>
          <w:szCs w:val="24"/>
        </w:rPr>
        <w:t>ssachu</w:t>
      </w:r>
      <w:r w:rsidR="009A175E">
        <w:rPr>
          <w:b/>
          <w:bCs/>
          <w:sz w:val="24"/>
          <w:szCs w:val="24"/>
        </w:rPr>
        <w:t>setts</w:t>
      </w:r>
      <w:r w:rsidRPr="00486C3D">
        <w:rPr>
          <w:b/>
          <w:bCs/>
          <w:sz w:val="24"/>
          <w:szCs w:val="24"/>
        </w:rPr>
        <w:t xml:space="preserve"> does not currently legally recognize separation in marriage. We recommend you contact processes that are available in your jurisdiction.</w:t>
      </w:r>
    </w:p>
    <w:p w14:paraId="443ACFEE" w14:textId="399E331B" w:rsidR="00DE2791" w:rsidRPr="002505EE" w:rsidRDefault="002505EE" w:rsidP="002505EE">
      <w:pPr>
        <w:tabs>
          <w:tab w:val="left" w:pos="480"/>
        </w:tabs>
        <w:rPr>
          <w:b/>
          <w:bCs/>
          <w:sz w:val="24"/>
          <w:szCs w:val="24"/>
        </w:rPr>
      </w:pPr>
      <w:r>
        <w:rPr>
          <w:b/>
          <w:bCs/>
          <w:sz w:val="24"/>
          <w:szCs w:val="24"/>
        </w:rPr>
        <w:t xml:space="preserve">State Of: </w:t>
      </w:r>
      <w:r w:rsidR="009A175E">
        <w:rPr>
          <w:b/>
          <w:bCs/>
          <w:sz w:val="24"/>
          <w:szCs w:val="24"/>
        </w:rPr>
        <w:t>Massachusetts</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w:t>
      </w:r>
      <w:r w:rsidR="00B86F80">
        <w:lastRenderedPageBreak/>
        <w:t xml:space="preserve">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lastRenderedPageBreak/>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AE7D" w14:textId="77777777" w:rsidR="00034B2B" w:rsidRDefault="00034B2B" w:rsidP="000B2833">
      <w:pPr>
        <w:spacing w:after="0" w:line="240" w:lineRule="auto"/>
      </w:pPr>
      <w:r>
        <w:separator/>
      </w:r>
    </w:p>
  </w:endnote>
  <w:endnote w:type="continuationSeparator" w:id="0">
    <w:p w14:paraId="63C05EC1" w14:textId="77777777" w:rsidR="00034B2B" w:rsidRDefault="00034B2B"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6AD6" w14:textId="77777777" w:rsidR="00B65189" w:rsidRDefault="00B65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55D8C0E" w:rsidR="000B2833" w:rsidRPr="00B65189" w:rsidRDefault="000B2833" w:rsidP="00B65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F357" w14:textId="77777777" w:rsidR="00B65189" w:rsidRDefault="00B65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CA27D" w14:textId="77777777" w:rsidR="00034B2B" w:rsidRDefault="00034B2B" w:rsidP="000B2833">
      <w:pPr>
        <w:spacing w:after="0" w:line="240" w:lineRule="auto"/>
      </w:pPr>
      <w:r>
        <w:separator/>
      </w:r>
    </w:p>
  </w:footnote>
  <w:footnote w:type="continuationSeparator" w:id="0">
    <w:p w14:paraId="308EDF0B" w14:textId="77777777" w:rsidR="00034B2B" w:rsidRDefault="00034B2B"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8433" w14:textId="77777777" w:rsidR="00B65189" w:rsidRDefault="00B65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EF0610B" w:rsidR="000B2833" w:rsidRPr="00B65189" w:rsidRDefault="000B2833" w:rsidP="00B651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CE6F" w14:textId="77777777" w:rsidR="00B65189" w:rsidRDefault="00B65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2B"/>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4A26"/>
    <w:rsid w:val="00146973"/>
    <w:rsid w:val="00147E3F"/>
    <w:rsid w:val="0015141C"/>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53A69"/>
    <w:rsid w:val="00455E2F"/>
    <w:rsid w:val="004563B2"/>
    <w:rsid w:val="00457723"/>
    <w:rsid w:val="004623B4"/>
    <w:rsid w:val="00463CB8"/>
    <w:rsid w:val="00471396"/>
    <w:rsid w:val="00486C3D"/>
    <w:rsid w:val="00487A70"/>
    <w:rsid w:val="00495DB2"/>
    <w:rsid w:val="00497408"/>
    <w:rsid w:val="004A1AA2"/>
    <w:rsid w:val="004A3C32"/>
    <w:rsid w:val="004B3BD1"/>
    <w:rsid w:val="004C74C8"/>
    <w:rsid w:val="004D1C11"/>
    <w:rsid w:val="004D49F8"/>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175E"/>
    <w:rsid w:val="009A44AC"/>
    <w:rsid w:val="009B1D73"/>
    <w:rsid w:val="009B456D"/>
    <w:rsid w:val="009B55B9"/>
    <w:rsid w:val="009C126F"/>
    <w:rsid w:val="009C732B"/>
    <w:rsid w:val="009D216D"/>
    <w:rsid w:val="009D65BF"/>
    <w:rsid w:val="009D6AD6"/>
    <w:rsid w:val="009D7878"/>
    <w:rsid w:val="009E4039"/>
    <w:rsid w:val="009F173E"/>
    <w:rsid w:val="009F3CDE"/>
    <w:rsid w:val="009F47A9"/>
    <w:rsid w:val="009F571F"/>
    <w:rsid w:val="009F7274"/>
    <w:rsid w:val="00A00C48"/>
    <w:rsid w:val="00A0579F"/>
    <w:rsid w:val="00A07F5A"/>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E619F"/>
    <w:rsid w:val="00B17F44"/>
    <w:rsid w:val="00B26B5F"/>
    <w:rsid w:val="00B27CCA"/>
    <w:rsid w:val="00B40E1A"/>
    <w:rsid w:val="00B63258"/>
    <w:rsid w:val="00B65189"/>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C00E32"/>
    <w:rsid w:val="00C05187"/>
    <w:rsid w:val="00C05807"/>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52E6A"/>
    <w:rsid w:val="00D55DF5"/>
    <w:rsid w:val="00D6167F"/>
    <w:rsid w:val="00D624FB"/>
    <w:rsid w:val="00D76A36"/>
    <w:rsid w:val="00D8195F"/>
    <w:rsid w:val="00D8260C"/>
    <w:rsid w:val="00D8672D"/>
    <w:rsid w:val="00D87F6B"/>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69F2"/>
    <w:rsid w:val="00E2718D"/>
    <w:rsid w:val="00E32392"/>
    <w:rsid w:val="00E403E2"/>
    <w:rsid w:val="00E409AC"/>
    <w:rsid w:val="00E478F6"/>
    <w:rsid w:val="00E56058"/>
    <w:rsid w:val="00E576A1"/>
    <w:rsid w:val="00E63D80"/>
    <w:rsid w:val="00E70E63"/>
    <w:rsid w:val="00E7149C"/>
    <w:rsid w:val="00E76219"/>
    <w:rsid w:val="00E82034"/>
    <w:rsid w:val="00E82809"/>
    <w:rsid w:val="00E83938"/>
    <w:rsid w:val="00E94026"/>
    <w:rsid w:val="00E94780"/>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3299</Words>
  <Characters>18810</Characters>
  <Application/>
  <DocSecurity>0</DocSecurity>
  <Lines>156</Lines>
  <Paragraphs>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22065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